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B35" w:rsidRPr="000816E8" w:rsidRDefault="00176B35" w:rsidP="000816E8">
      <w:pPr>
        <w:pStyle w:val="ab"/>
        <w:jc w:val="right"/>
        <w:rPr>
          <w:b w:val="0"/>
          <w:szCs w:val="28"/>
        </w:rPr>
      </w:pPr>
    </w:p>
    <w:p w:rsidR="00896137" w:rsidRPr="009C7075" w:rsidRDefault="00896137" w:rsidP="00AB1207">
      <w:pPr>
        <w:pStyle w:val="ab"/>
        <w:rPr>
          <w:szCs w:val="28"/>
        </w:rPr>
      </w:pPr>
      <w:r w:rsidRPr="009C7075">
        <w:rPr>
          <w:szCs w:val="28"/>
        </w:rPr>
        <w:t>ПОЛОЖЕНИЕ</w:t>
      </w:r>
    </w:p>
    <w:p w:rsidR="00896137" w:rsidRPr="009C7075" w:rsidRDefault="00896137" w:rsidP="00AB1207">
      <w:pPr>
        <w:jc w:val="center"/>
        <w:rPr>
          <w:snapToGrid w:val="0"/>
          <w:szCs w:val="28"/>
        </w:rPr>
      </w:pPr>
      <w:r w:rsidRPr="009C7075">
        <w:rPr>
          <w:snapToGrid w:val="0"/>
          <w:szCs w:val="28"/>
        </w:rPr>
        <w:t>об управлении образования администрации Краснозерского района</w:t>
      </w:r>
    </w:p>
    <w:p w:rsidR="00896137" w:rsidRPr="009C7075" w:rsidRDefault="00896137" w:rsidP="00AB1207">
      <w:pPr>
        <w:jc w:val="center"/>
        <w:rPr>
          <w:snapToGrid w:val="0"/>
          <w:szCs w:val="28"/>
        </w:rPr>
      </w:pPr>
      <w:r w:rsidRPr="009C7075">
        <w:rPr>
          <w:snapToGrid w:val="0"/>
          <w:szCs w:val="28"/>
        </w:rPr>
        <w:t>Новосибирской области</w:t>
      </w:r>
    </w:p>
    <w:p w:rsidR="00896137" w:rsidRPr="009C7075" w:rsidRDefault="00896137" w:rsidP="00AB1207">
      <w:pPr>
        <w:jc w:val="both"/>
        <w:rPr>
          <w:snapToGrid w:val="0"/>
          <w:szCs w:val="28"/>
        </w:rPr>
      </w:pP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ind w:firstLine="720"/>
        <w:rPr>
          <w:sz w:val="28"/>
          <w:szCs w:val="28"/>
        </w:rPr>
      </w:pPr>
      <w:r w:rsidRPr="009C7075">
        <w:rPr>
          <w:sz w:val="28"/>
          <w:szCs w:val="28"/>
        </w:rPr>
        <w:t xml:space="preserve">Настоящее положение определяет задачи, функции, права и ответственность </w:t>
      </w:r>
      <w:r w:rsidRPr="009C7075">
        <w:rPr>
          <w:snapToGrid w:val="0"/>
          <w:sz w:val="28"/>
          <w:szCs w:val="28"/>
        </w:rPr>
        <w:t>управления образования</w:t>
      </w:r>
      <w:r w:rsidRPr="009C7075">
        <w:rPr>
          <w:sz w:val="28"/>
          <w:szCs w:val="28"/>
        </w:rPr>
        <w:t xml:space="preserve"> администрации Краснозерского района Новосибирской области (далее - управление), его место в с</w:t>
      </w:r>
      <w:r w:rsidR="00067BF1">
        <w:rPr>
          <w:sz w:val="28"/>
          <w:szCs w:val="28"/>
        </w:rPr>
        <w:t>труктуре</w:t>
      </w:r>
      <w:r w:rsidR="000816E8">
        <w:rPr>
          <w:sz w:val="28"/>
          <w:szCs w:val="28"/>
        </w:rPr>
        <w:t xml:space="preserve"> </w:t>
      </w:r>
      <w:r w:rsidRPr="006672FD">
        <w:rPr>
          <w:sz w:val="28"/>
          <w:szCs w:val="28"/>
        </w:rPr>
        <w:t xml:space="preserve">администрации </w:t>
      </w:r>
      <w:r w:rsidRPr="009C7075">
        <w:rPr>
          <w:sz w:val="28"/>
          <w:szCs w:val="28"/>
        </w:rPr>
        <w:t>Краснозерского района Новосибирской области (далее - администрация), а также права и ответственность руководителя управления.</w:t>
      </w:r>
    </w:p>
    <w:p w:rsidR="00896137" w:rsidRPr="009C7075" w:rsidRDefault="00896137" w:rsidP="00AB1207">
      <w:pPr>
        <w:shd w:val="clear" w:color="auto" w:fill="FFFFFF"/>
        <w:jc w:val="both"/>
        <w:rPr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1. Общие положения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 xml:space="preserve">1.1. Управление является структурным подразделением администрации и </w:t>
      </w:r>
      <w:r w:rsidRPr="006672FD">
        <w:rPr>
          <w:sz w:val="28"/>
          <w:szCs w:val="28"/>
        </w:rPr>
        <w:t>подчиняется</w:t>
      </w:r>
      <w:r w:rsidRPr="009C7075">
        <w:rPr>
          <w:sz w:val="28"/>
          <w:szCs w:val="28"/>
        </w:rPr>
        <w:t xml:space="preserve"> заместителю главы администрации Краснозерского района Новосибирской области,</w:t>
      </w:r>
      <w:r w:rsidRPr="009C7075">
        <w:rPr>
          <w:snapToGrid w:val="0"/>
          <w:sz w:val="28"/>
          <w:szCs w:val="28"/>
        </w:rPr>
        <w:t xml:space="preserve"> курирующему социальные вопросы</w:t>
      </w:r>
      <w:r w:rsidRPr="009C7075">
        <w:rPr>
          <w:sz w:val="28"/>
          <w:szCs w:val="28"/>
        </w:rPr>
        <w:t>.</w:t>
      </w:r>
    </w:p>
    <w:p w:rsidR="00896137" w:rsidRPr="009C7075" w:rsidRDefault="00896137" w:rsidP="00AB1207">
      <w:pPr>
        <w:jc w:val="both"/>
        <w:rPr>
          <w:snapToGrid w:val="0"/>
          <w:szCs w:val="28"/>
        </w:rPr>
      </w:pPr>
      <w:r w:rsidRPr="009C7075">
        <w:rPr>
          <w:szCs w:val="28"/>
        </w:rPr>
        <w:t xml:space="preserve">1.2. Управление </w:t>
      </w:r>
      <w:r w:rsidRPr="009C7075">
        <w:rPr>
          <w:snapToGrid w:val="0"/>
          <w:szCs w:val="28"/>
        </w:rPr>
        <w:t xml:space="preserve">в своей деятельности руководствуется Конституцией Российской Федерации,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уставами Новосибирской области и </w:t>
      </w:r>
      <w:r w:rsidR="006672FD">
        <w:rPr>
          <w:snapToGrid w:val="0"/>
          <w:szCs w:val="28"/>
        </w:rPr>
        <w:t xml:space="preserve"> Краснозерского</w:t>
      </w:r>
      <w:r w:rsidRPr="009C7075">
        <w:rPr>
          <w:snapToGrid w:val="0"/>
          <w:szCs w:val="28"/>
        </w:rPr>
        <w:t xml:space="preserve"> района, законами и иными нормативными правовыми актами Новосибирской области, постановлениями и распоряжениями </w:t>
      </w:r>
      <w:r w:rsidR="00067BF1">
        <w:rPr>
          <w:snapToGrid w:val="0"/>
          <w:szCs w:val="28"/>
        </w:rPr>
        <w:t>Правительства</w:t>
      </w:r>
      <w:r w:rsidRPr="009C7075">
        <w:rPr>
          <w:snapToGrid w:val="0"/>
          <w:szCs w:val="28"/>
        </w:rPr>
        <w:t xml:space="preserve"> Новосибирской области</w:t>
      </w:r>
      <w:r w:rsidR="00140D49">
        <w:rPr>
          <w:snapToGrid w:val="0"/>
          <w:szCs w:val="28"/>
        </w:rPr>
        <w:t xml:space="preserve"> и администрации</w:t>
      </w:r>
      <w:r w:rsidRPr="009C7075">
        <w:rPr>
          <w:snapToGrid w:val="0"/>
          <w:szCs w:val="28"/>
        </w:rPr>
        <w:t>, решениями орган</w:t>
      </w:r>
      <w:r w:rsidR="00067BF1">
        <w:rPr>
          <w:snapToGrid w:val="0"/>
          <w:szCs w:val="28"/>
        </w:rPr>
        <w:t xml:space="preserve">а </w:t>
      </w:r>
      <w:r w:rsidRPr="009C7075">
        <w:rPr>
          <w:snapToGrid w:val="0"/>
          <w:szCs w:val="28"/>
        </w:rPr>
        <w:t>представительной власти Новосибирской области и</w:t>
      </w:r>
      <w:r w:rsidR="00067BF1">
        <w:rPr>
          <w:snapToGrid w:val="0"/>
          <w:szCs w:val="28"/>
        </w:rPr>
        <w:t xml:space="preserve"> представительного органа </w:t>
      </w:r>
      <w:r w:rsidRPr="009C7075">
        <w:rPr>
          <w:snapToGrid w:val="0"/>
          <w:szCs w:val="28"/>
        </w:rPr>
        <w:t>Краснозерского района</w:t>
      </w:r>
      <w:r w:rsidR="00AE43AA">
        <w:rPr>
          <w:snapToGrid w:val="0"/>
          <w:szCs w:val="28"/>
        </w:rPr>
        <w:t xml:space="preserve"> Новосибирской области</w:t>
      </w:r>
      <w:r w:rsidRPr="009C7075">
        <w:rPr>
          <w:snapToGrid w:val="0"/>
          <w:szCs w:val="28"/>
        </w:rPr>
        <w:t>, а также настоящим Положением.</w:t>
      </w:r>
    </w:p>
    <w:p w:rsidR="00896137" w:rsidRPr="009C7075" w:rsidRDefault="00896137" w:rsidP="00AB1207">
      <w:pPr>
        <w:jc w:val="both"/>
        <w:rPr>
          <w:snapToGrid w:val="0"/>
          <w:szCs w:val="28"/>
        </w:rPr>
      </w:pPr>
      <w:r w:rsidRPr="009C7075">
        <w:rPr>
          <w:snapToGrid w:val="0"/>
          <w:szCs w:val="28"/>
        </w:rPr>
        <w:t xml:space="preserve">1.3. </w:t>
      </w:r>
      <w:r w:rsidRPr="009C7075">
        <w:rPr>
          <w:szCs w:val="28"/>
        </w:rPr>
        <w:t xml:space="preserve">Управление </w:t>
      </w:r>
      <w:r w:rsidRPr="009C7075">
        <w:rPr>
          <w:snapToGrid w:val="0"/>
          <w:szCs w:val="28"/>
        </w:rPr>
        <w:t>взаимодействует со структурными подразделениями администрации и областными исполнительными органами государственной власти, органами местного само</w:t>
      </w:r>
      <w:r w:rsidR="006672FD">
        <w:rPr>
          <w:snapToGrid w:val="0"/>
          <w:szCs w:val="28"/>
        </w:rPr>
        <w:t>управления</w:t>
      </w:r>
      <w:r w:rsidRPr="009C7075">
        <w:rPr>
          <w:snapToGrid w:val="0"/>
          <w:szCs w:val="28"/>
        </w:rPr>
        <w:t xml:space="preserve"> сельских поселений, входящих в </w:t>
      </w:r>
      <w:r w:rsidR="006672FD">
        <w:rPr>
          <w:snapToGrid w:val="0"/>
          <w:szCs w:val="28"/>
        </w:rPr>
        <w:t>Краснозерский</w:t>
      </w:r>
      <w:r w:rsidRPr="009C7075">
        <w:rPr>
          <w:snapToGrid w:val="0"/>
          <w:szCs w:val="28"/>
        </w:rPr>
        <w:t xml:space="preserve"> район</w:t>
      </w:r>
      <w:r w:rsidR="006672FD">
        <w:rPr>
          <w:snapToGrid w:val="0"/>
          <w:szCs w:val="28"/>
        </w:rPr>
        <w:t xml:space="preserve"> Новосибирской области</w:t>
      </w:r>
      <w:r w:rsidRPr="009C7075">
        <w:rPr>
          <w:snapToGrid w:val="0"/>
          <w:szCs w:val="28"/>
        </w:rPr>
        <w:t>.</w:t>
      </w:r>
    </w:p>
    <w:p w:rsidR="00896137" w:rsidRPr="009C7075" w:rsidRDefault="00896137" w:rsidP="00AB1207">
      <w:pPr>
        <w:jc w:val="both"/>
        <w:rPr>
          <w:snapToGrid w:val="0"/>
          <w:szCs w:val="28"/>
        </w:rPr>
      </w:pPr>
      <w:r w:rsidRPr="009C7075">
        <w:rPr>
          <w:snapToGrid w:val="0"/>
          <w:szCs w:val="28"/>
        </w:rPr>
        <w:t>1.4. В ведомственном подчинении управления находятся муниципал</w:t>
      </w:r>
      <w:r w:rsidR="006672FD">
        <w:rPr>
          <w:snapToGrid w:val="0"/>
          <w:szCs w:val="28"/>
        </w:rPr>
        <w:t>ьные  учреждения</w:t>
      </w:r>
      <w:r w:rsidR="000816E8">
        <w:rPr>
          <w:snapToGrid w:val="0"/>
          <w:szCs w:val="28"/>
        </w:rPr>
        <w:t xml:space="preserve"> </w:t>
      </w:r>
      <w:r w:rsidR="0019222A">
        <w:rPr>
          <w:snapToGrid w:val="0"/>
          <w:szCs w:val="28"/>
        </w:rPr>
        <w:t>в сфере образования.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2. Структура управления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 xml:space="preserve">2.1. Оперативное руководство управлением осуществляется </w:t>
      </w:r>
      <w:r w:rsidR="00067BF1">
        <w:rPr>
          <w:sz w:val="28"/>
          <w:szCs w:val="28"/>
        </w:rPr>
        <w:t>начальником управления</w:t>
      </w:r>
      <w:r w:rsidRPr="009C7075">
        <w:rPr>
          <w:sz w:val="28"/>
          <w:szCs w:val="28"/>
        </w:rPr>
        <w:t>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2.2. Начальник управления назначается на должность и освобождается от должн</w:t>
      </w:r>
      <w:r w:rsidR="006672FD">
        <w:rPr>
          <w:sz w:val="28"/>
          <w:szCs w:val="28"/>
        </w:rPr>
        <w:t xml:space="preserve">ости </w:t>
      </w:r>
      <w:r w:rsidR="00067BF1" w:rsidRPr="009C7075">
        <w:rPr>
          <w:sz w:val="28"/>
          <w:szCs w:val="28"/>
        </w:rPr>
        <w:t>Главой Краснозерского района Новосибирской области (далее Глава</w:t>
      </w:r>
      <w:r w:rsidR="000816E8">
        <w:rPr>
          <w:sz w:val="28"/>
          <w:szCs w:val="28"/>
        </w:rPr>
        <w:t>)</w:t>
      </w:r>
      <w:r w:rsidR="006672FD">
        <w:rPr>
          <w:sz w:val="28"/>
          <w:szCs w:val="28"/>
        </w:rPr>
        <w:t>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2.3. Работники управления назначаются на должность и ос</w:t>
      </w:r>
      <w:r w:rsidR="006672FD">
        <w:rPr>
          <w:sz w:val="28"/>
          <w:szCs w:val="28"/>
        </w:rPr>
        <w:t>вобождаются от должности Главой.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2.4. Начальник управления: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- руководит деятельностью управления, обеспечивая решение возложенных на управление задач;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672FD">
        <w:rPr>
          <w:sz w:val="28"/>
          <w:szCs w:val="28"/>
        </w:rPr>
        <w:t xml:space="preserve">- </w:t>
      </w:r>
      <w:r w:rsidR="006672FD">
        <w:rPr>
          <w:sz w:val="28"/>
          <w:szCs w:val="28"/>
        </w:rPr>
        <w:t xml:space="preserve"> готовит</w:t>
      </w:r>
      <w:r w:rsidRPr="006672FD">
        <w:rPr>
          <w:sz w:val="28"/>
          <w:szCs w:val="28"/>
        </w:rPr>
        <w:t xml:space="preserve"> распоряжения</w:t>
      </w:r>
      <w:r w:rsidRPr="009C7075">
        <w:rPr>
          <w:sz w:val="28"/>
          <w:szCs w:val="28"/>
        </w:rPr>
        <w:t xml:space="preserve"> по вопросам работы управления и подписывает служебную документацию в пределах своей компетенции;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- в установленном порядке вносит Главе предложения о поощрении и наложении дисциплинарных взысканий на работников управления;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lastRenderedPageBreak/>
        <w:t>- выполняет свои функциональные обязанности в соответствии с должностной инструкцией.</w:t>
      </w:r>
    </w:p>
    <w:p w:rsidR="00896137" w:rsidRPr="009C7075" w:rsidRDefault="00896137" w:rsidP="00AB1207">
      <w:pPr>
        <w:shd w:val="clear" w:color="auto" w:fill="FFFFFF"/>
        <w:jc w:val="both"/>
        <w:rPr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3. Основные задачи управления</w:t>
      </w:r>
    </w:p>
    <w:p w:rsidR="00896137" w:rsidRPr="009C7075" w:rsidRDefault="00896137" w:rsidP="00AB1207">
      <w:pPr>
        <w:jc w:val="both"/>
        <w:rPr>
          <w:szCs w:val="28"/>
        </w:rPr>
      </w:pPr>
      <w:r w:rsidRPr="009C7075">
        <w:rPr>
          <w:szCs w:val="28"/>
        </w:rPr>
        <w:t xml:space="preserve"> Основными задачами Управления являются:</w:t>
      </w:r>
    </w:p>
    <w:p w:rsidR="00896137" w:rsidRPr="009C7075" w:rsidRDefault="00896137" w:rsidP="00AB1207">
      <w:pPr>
        <w:jc w:val="both"/>
        <w:rPr>
          <w:szCs w:val="28"/>
        </w:rPr>
      </w:pPr>
      <w:r w:rsidRPr="009C7075">
        <w:rPr>
          <w:szCs w:val="28"/>
        </w:rPr>
        <w:t>3.1. обеспечение и защита конституционного права граждан Российской Федерации на образование;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3.2. создание правовых, экономических и финансовых условий для свободного функционирования и развития системы образования Краснозерского района Новосибирской области;</w:t>
      </w:r>
    </w:p>
    <w:p w:rsidR="00896137" w:rsidRPr="009C7075" w:rsidRDefault="00896137" w:rsidP="00C25B0F">
      <w:pPr>
        <w:pStyle w:val="ConsPlusNormal"/>
        <w:jc w:val="both"/>
        <w:rPr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 xml:space="preserve">3.3. создание правовых гарантий </w:t>
      </w:r>
      <w:r w:rsidRPr="006672FD">
        <w:rPr>
          <w:rFonts w:ascii="Times New Roman" w:hAnsi="Times New Roman" w:cs="Times New Roman"/>
          <w:sz w:val="28"/>
          <w:szCs w:val="28"/>
        </w:rPr>
        <w:t>для согласования</w:t>
      </w:r>
      <w:r w:rsidRPr="009C7075">
        <w:rPr>
          <w:rFonts w:ascii="Times New Roman" w:hAnsi="Times New Roman" w:cs="Times New Roman"/>
          <w:sz w:val="28"/>
          <w:szCs w:val="28"/>
        </w:rPr>
        <w:t xml:space="preserve"> интересов участников отношений в сфере образования</w:t>
      </w:r>
      <w:r w:rsidR="00C25B0F">
        <w:rPr>
          <w:rFonts w:ascii="Times New Roman" w:hAnsi="Times New Roman" w:cs="Times New Roman"/>
          <w:sz w:val="28"/>
          <w:szCs w:val="28"/>
        </w:rPr>
        <w:t>.</w:t>
      </w:r>
    </w:p>
    <w:p w:rsidR="00896137" w:rsidRPr="009C7075" w:rsidRDefault="00896137" w:rsidP="00AB120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4. Функции управления</w:t>
      </w:r>
    </w:p>
    <w:p w:rsidR="00896137" w:rsidRPr="009C7075" w:rsidRDefault="00896137" w:rsidP="00C25B0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 xml:space="preserve">В соответствии с возложенными задачами Управление осуществляет следующие функции: </w:t>
      </w:r>
      <w:r w:rsidRPr="009C7075">
        <w:rPr>
          <w:rFonts w:ascii="Times New Roman" w:hAnsi="Times New Roman" w:cs="Times New Roman"/>
          <w:sz w:val="28"/>
          <w:szCs w:val="28"/>
        </w:rPr>
        <w:br/>
        <w:t>4</w:t>
      </w:r>
      <w:r>
        <w:rPr>
          <w:rFonts w:ascii="Times New Roman" w:hAnsi="Times New Roman" w:cs="Times New Roman"/>
          <w:sz w:val="28"/>
          <w:szCs w:val="28"/>
        </w:rPr>
        <w:t xml:space="preserve">.1. </w:t>
      </w:r>
      <w:r w:rsidRPr="006672FD">
        <w:rPr>
          <w:rFonts w:ascii="Times New Roman" w:hAnsi="Times New Roman" w:cs="Times New Roman"/>
          <w:sz w:val="28"/>
          <w:szCs w:val="28"/>
        </w:rPr>
        <w:t>Организует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предоставление</w:t>
      </w:r>
      <w:r w:rsidRPr="009C7075">
        <w:rPr>
          <w:rFonts w:ascii="Times New Roman" w:hAnsi="Times New Roman" w:cs="Times New Roman"/>
          <w:sz w:val="28"/>
          <w:szCs w:val="28"/>
        </w:rPr>
        <w:t xml:space="preserve"> общедоступного и бесплатного дошкольного,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</w:t>
      </w:r>
      <w:r>
        <w:rPr>
          <w:rFonts w:ascii="Times New Roman" w:hAnsi="Times New Roman" w:cs="Times New Roman"/>
          <w:sz w:val="28"/>
          <w:szCs w:val="28"/>
        </w:rPr>
        <w:t>и образовательными стандартами).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Pr="006672FD">
        <w:rPr>
          <w:rFonts w:ascii="Times New Roman" w:hAnsi="Times New Roman" w:cs="Times New Roman"/>
          <w:sz w:val="28"/>
          <w:szCs w:val="28"/>
        </w:rPr>
        <w:t>Организует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предоставление</w:t>
      </w:r>
      <w:r w:rsidRPr="009C7075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 </w:t>
      </w:r>
      <w:r w:rsidRPr="006672FD">
        <w:rPr>
          <w:rFonts w:ascii="Times New Roman" w:hAnsi="Times New Roman" w:cs="Times New Roman"/>
          <w:sz w:val="28"/>
          <w:szCs w:val="28"/>
        </w:rPr>
        <w:t>детей</w:t>
      </w:r>
      <w:r w:rsidRPr="009C7075">
        <w:rPr>
          <w:rFonts w:ascii="Times New Roman" w:hAnsi="Times New Roman" w:cs="Times New Roman"/>
          <w:sz w:val="28"/>
          <w:szCs w:val="28"/>
        </w:rPr>
        <w:t xml:space="preserve"> в муниципальных образовательных организациях (за исключением дополнительного образования детей, финансовое обеспечение которого осуществляется органами государственной власти</w:t>
      </w:r>
      <w:r>
        <w:rPr>
          <w:rFonts w:ascii="Times New Roman" w:hAnsi="Times New Roman" w:cs="Times New Roman"/>
          <w:sz w:val="28"/>
          <w:szCs w:val="28"/>
        </w:rPr>
        <w:t xml:space="preserve"> субъекта Российской Федерации).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Pr="006672FD">
        <w:rPr>
          <w:rFonts w:ascii="Times New Roman" w:hAnsi="Times New Roman" w:cs="Times New Roman"/>
          <w:sz w:val="28"/>
          <w:szCs w:val="28"/>
        </w:rPr>
        <w:t>Организует</w:t>
      </w:r>
      <w:r>
        <w:rPr>
          <w:rFonts w:ascii="Times New Roman" w:hAnsi="Times New Roman" w:cs="Times New Roman"/>
          <w:sz w:val="28"/>
          <w:szCs w:val="28"/>
        </w:rPr>
        <w:t xml:space="preserve"> создание условий</w:t>
      </w:r>
      <w:r w:rsidRPr="009C7075">
        <w:rPr>
          <w:rFonts w:ascii="Times New Roman" w:hAnsi="Times New Roman" w:cs="Times New Roman"/>
          <w:sz w:val="28"/>
          <w:szCs w:val="28"/>
        </w:rPr>
        <w:t xml:space="preserve"> для осуществления присмотра и ухода за детьми, содержания детей в муниципальн</w:t>
      </w:r>
      <w:r>
        <w:rPr>
          <w:rFonts w:ascii="Times New Roman" w:hAnsi="Times New Roman" w:cs="Times New Roman"/>
          <w:sz w:val="28"/>
          <w:szCs w:val="28"/>
        </w:rPr>
        <w:t>ых образовательных организациях.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4.4. </w:t>
      </w:r>
      <w:r w:rsidRPr="006E5826">
        <w:rPr>
          <w:rFonts w:ascii="Times New Roman" w:hAnsi="Times New Roman" w:cs="Times New Roman"/>
          <w:sz w:val="28"/>
          <w:szCs w:val="28"/>
        </w:rPr>
        <w:t>Проводит</w:t>
      </w:r>
      <w:r w:rsidRPr="009C7075">
        <w:rPr>
          <w:rFonts w:ascii="Times New Roman" w:hAnsi="Times New Roman" w:cs="Times New Roman"/>
          <w:sz w:val="28"/>
          <w:szCs w:val="28"/>
        </w:rPr>
        <w:t xml:space="preserve"> учет детей, подлежащих обучению по образовательным программам дошкольного, начального общего, основного общего и среднего общего образования, закрепление муниципальных образовательных организаций за конкретными терр</w:t>
      </w:r>
      <w:r>
        <w:rPr>
          <w:rFonts w:ascii="Times New Roman" w:hAnsi="Times New Roman" w:cs="Times New Roman"/>
          <w:sz w:val="28"/>
          <w:szCs w:val="28"/>
        </w:rPr>
        <w:t xml:space="preserve">иториями </w:t>
      </w:r>
      <w:r w:rsidR="006E5826"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37FA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</w:t>
      </w:r>
      <w:r w:rsidR="00C25B0F">
        <w:rPr>
          <w:rFonts w:ascii="Times New Roman" w:hAnsi="Times New Roman" w:cs="Times New Roman"/>
          <w:sz w:val="28"/>
          <w:szCs w:val="28"/>
        </w:rPr>
        <w:t>Готовит пакет документов по созданию, реорганизации, ликвидации муниципальных образовательных организаций</w:t>
      </w:r>
      <w:r w:rsidR="00C246C9">
        <w:rPr>
          <w:rFonts w:ascii="Times New Roman" w:hAnsi="Times New Roman" w:cs="Times New Roman"/>
          <w:sz w:val="28"/>
          <w:szCs w:val="28"/>
        </w:rPr>
        <w:t xml:space="preserve"> </w:t>
      </w:r>
      <w:r w:rsidR="00C25B0F">
        <w:rPr>
          <w:rFonts w:ascii="Times New Roman" w:hAnsi="Times New Roman" w:cs="Times New Roman"/>
          <w:sz w:val="28"/>
          <w:szCs w:val="28"/>
        </w:rPr>
        <w:t xml:space="preserve">(за </w:t>
      </w:r>
      <w:r w:rsidR="00E04687">
        <w:rPr>
          <w:rFonts w:ascii="Times New Roman" w:hAnsi="Times New Roman" w:cs="Times New Roman"/>
          <w:sz w:val="28"/>
          <w:szCs w:val="28"/>
        </w:rPr>
        <w:t>исклю</w:t>
      </w:r>
      <w:r w:rsidR="00C25B0F">
        <w:rPr>
          <w:rFonts w:ascii="Times New Roman" w:hAnsi="Times New Roman" w:cs="Times New Roman"/>
          <w:sz w:val="28"/>
          <w:szCs w:val="28"/>
        </w:rPr>
        <w:t>чением создания органами местного самоуправления муниципальных районов</w:t>
      </w:r>
      <w:r w:rsidR="00C246C9">
        <w:rPr>
          <w:rFonts w:ascii="Times New Roman" w:hAnsi="Times New Roman" w:cs="Times New Roman"/>
          <w:sz w:val="28"/>
          <w:szCs w:val="28"/>
        </w:rPr>
        <w:t xml:space="preserve"> </w:t>
      </w:r>
      <w:r w:rsidR="00C25B0F">
        <w:rPr>
          <w:rFonts w:ascii="Times New Roman" w:hAnsi="Times New Roman" w:cs="Times New Roman"/>
          <w:sz w:val="28"/>
          <w:szCs w:val="28"/>
        </w:rPr>
        <w:t>муниципальных образовательных организаций высшего образования).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4.6. </w:t>
      </w:r>
      <w:r w:rsidR="00E04687">
        <w:rPr>
          <w:rFonts w:ascii="Times New Roman" w:hAnsi="Times New Roman" w:cs="Times New Roman"/>
          <w:sz w:val="28"/>
          <w:szCs w:val="28"/>
        </w:rPr>
        <w:t>Принимает меры по обеспечению содержания зданий и сооружений муниципальных образовательных организаций, обустройству прилегающих к ним территорий.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4.7. </w:t>
      </w:r>
      <w:r w:rsidR="00E04687">
        <w:rPr>
          <w:rFonts w:ascii="Times New Roman" w:hAnsi="Times New Roman" w:cs="Times New Roman"/>
          <w:sz w:val="28"/>
          <w:szCs w:val="28"/>
        </w:rPr>
        <w:t>Осуществляет стратегическое</w:t>
      </w:r>
      <w:r w:rsidR="00E04687" w:rsidRPr="009C7075">
        <w:rPr>
          <w:rFonts w:ascii="Times New Roman" w:hAnsi="Times New Roman" w:cs="Times New Roman"/>
          <w:sz w:val="28"/>
          <w:szCs w:val="28"/>
        </w:rPr>
        <w:t xml:space="preserve"> планирован</w:t>
      </w:r>
      <w:r w:rsidR="00E04687">
        <w:rPr>
          <w:rFonts w:ascii="Times New Roman" w:hAnsi="Times New Roman" w:cs="Times New Roman"/>
          <w:sz w:val="28"/>
          <w:szCs w:val="28"/>
        </w:rPr>
        <w:t>и</w:t>
      </w:r>
      <w:r w:rsidR="003D4A1B">
        <w:rPr>
          <w:rFonts w:ascii="Times New Roman" w:hAnsi="Times New Roman" w:cs="Times New Roman"/>
          <w:sz w:val="28"/>
          <w:szCs w:val="28"/>
        </w:rPr>
        <w:t>е</w:t>
      </w:r>
      <w:r w:rsidR="00E04687">
        <w:rPr>
          <w:rFonts w:ascii="Times New Roman" w:hAnsi="Times New Roman" w:cs="Times New Roman"/>
          <w:sz w:val="28"/>
          <w:szCs w:val="28"/>
        </w:rPr>
        <w:t xml:space="preserve"> развития системы образования. Разрабатывает и координирует реализацию муниципальных программ</w:t>
      </w:r>
      <w:r w:rsidR="00E04687" w:rsidRPr="009C7075">
        <w:rPr>
          <w:rFonts w:ascii="Times New Roman" w:hAnsi="Times New Roman" w:cs="Times New Roman"/>
          <w:sz w:val="28"/>
          <w:szCs w:val="28"/>
        </w:rPr>
        <w:t xml:space="preserve">, направленных </w:t>
      </w:r>
      <w:r w:rsidR="00E04687">
        <w:rPr>
          <w:rFonts w:ascii="Times New Roman" w:hAnsi="Times New Roman" w:cs="Times New Roman"/>
          <w:sz w:val="28"/>
          <w:szCs w:val="28"/>
        </w:rPr>
        <w:t>на развитие системы образования.</w:t>
      </w:r>
    </w:p>
    <w:p w:rsidR="00896137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4.8. </w:t>
      </w:r>
      <w:r w:rsidR="00E04687" w:rsidRPr="00637FA7">
        <w:rPr>
          <w:rFonts w:ascii="Times New Roman" w:hAnsi="Times New Roman" w:cs="Times New Roman"/>
          <w:sz w:val="28"/>
          <w:szCs w:val="28"/>
        </w:rPr>
        <w:t>Проводит мониторинг в системе образования.</w:t>
      </w:r>
    </w:p>
    <w:p w:rsidR="00140D49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4.9. </w:t>
      </w:r>
      <w:r w:rsidR="00140D49">
        <w:rPr>
          <w:rFonts w:ascii="Times New Roman" w:hAnsi="Times New Roman" w:cs="Times New Roman"/>
          <w:sz w:val="28"/>
          <w:szCs w:val="28"/>
        </w:rPr>
        <w:t xml:space="preserve">Проводит анализ состояния и перспектив развития образования Краснозерского района Новосибирской области, ежегодное опубликование анализа состояния и </w:t>
      </w:r>
      <w:r w:rsidR="00140D49">
        <w:rPr>
          <w:rFonts w:ascii="Times New Roman" w:hAnsi="Times New Roman" w:cs="Times New Roman"/>
          <w:sz w:val="28"/>
          <w:szCs w:val="28"/>
        </w:rPr>
        <w:lastRenderedPageBreak/>
        <w:t xml:space="preserve">перспектив развития образования в виде итоговых (годовых) отчетов и размещение в информационно-коммуникационной сети </w:t>
      </w:r>
      <w:r w:rsidR="00630B41">
        <w:rPr>
          <w:rFonts w:ascii="Times New Roman" w:hAnsi="Times New Roman" w:cs="Times New Roman"/>
          <w:sz w:val="28"/>
          <w:szCs w:val="28"/>
        </w:rPr>
        <w:t>Интернет на сайте администрации</w:t>
      </w:r>
      <w:r w:rsidR="00140D49">
        <w:rPr>
          <w:rFonts w:ascii="Times New Roman" w:hAnsi="Times New Roman" w:cs="Times New Roman"/>
          <w:sz w:val="28"/>
          <w:szCs w:val="28"/>
        </w:rPr>
        <w:t xml:space="preserve"> в разделе «Образование».</w:t>
      </w:r>
    </w:p>
    <w:p w:rsidR="00896137" w:rsidRDefault="00140D49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4.10. </w:t>
      </w:r>
      <w:r w:rsidR="00896137">
        <w:rPr>
          <w:rFonts w:ascii="Times New Roman" w:hAnsi="Times New Roman" w:cs="Times New Roman"/>
          <w:sz w:val="28"/>
          <w:szCs w:val="28"/>
        </w:rPr>
        <w:t xml:space="preserve">Осуществляет подбор кандидатур на должность руководителей образовательных </w:t>
      </w:r>
      <w:r w:rsidR="00E7210C">
        <w:rPr>
          <w:rFonts w:ascii="Times New Roman" w:hAnsi="Times New Roman" w:cs="Times New Roman"/>
          <w:sz w:val="28"/>
          <w:szCs w:val="28"/>
        </w:rPr>
        <w:t>организаций</w:t>
      </w:r>
      <w:r w:rsidR="00896137">
        <w:rPr>
          <w:rFonts w:ascii="Times New Roman" w:hAnsi="Times New Roman" w:cs="Times New Roman"/>
          <w:sz w:val="28"/>
          <w:szCs w:val="28"/>
        </w:rPr>
        <w:t xml:space="preserve"> и подготовку предложений по их назначению и освобождению Главой.</w:t>
      </w:r>
    </w:p>
    <w:p w:rsidR="00896137" w:rsidRDefault="00140D49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4.11</w:t>
      </w:r>
      <w:r w:rsidR="006D2FA8">
        <w:rPr>
          <w:rFonts w:ascii="Times New Roman" w:hAnsi="Times New Roman" w:cs="Times New Roman"/>
          <w:sz w:val="28"/>
          <w:szCs w:val="28"/>
        </w:rPr>
        <w:t>. Организует проведение</w:t>
      </w:r>
      <w:r w:rsidR="00243258">
        <w:rPr>
          <w:rFonts w:ascii="Times New Roman" w:hAnsi="Times New Roman" w:cs="Times New Roman"/>
          <w:sz w:val="28"/>
          <w:szCs w:val="28"/>
        </w:rPr>
        <w:t xml:space="preserve"> </w:t>
      </w:r>
      <w:r w:rsidR="006D2FA8">
        <w:rPr>
          <w:rFonts w:ascii="Times New Roman" w:hAnsi="Times New Roman" w:cs="Times New Roman"/>
          <w:sz w:val="28"/>
          <w:szCs w:val="28"/>
        </w:rPr>
        <w:t xml:space="preserve"> аттестации</w:t>
      </w:r>
      <w:r w:rsidR="00896137" w:rsidRPr="00637FA7">
        <w:rPr>
          <w:rFonts w:ascii="Times New Roman" w:hAnsi="Times New Roman" w:cs="Times New Roman"/>
          <w:sz w:val="28"/>
          <w:szCs w:val="28"/>
        </w:rPr>
        <w:t xml:space="preserve"> руководителей образовательных </w:t>
      </w:r>
      <w:r w:rsidR="00E7210C">
        <w:rPr>
          <w:rFonts w:ascii="Times New Roman" w:hAnsi="Times New Roman" w:cs="Times New Roman"/>
          <w:sz w:val="28"/>
          <w:szCs w:val="28"/>
        </w:rPr>
        <w:t>организаций</w:t>
      </w:r>
      <w:r w:rsidR="00896137" w:rsidRPr="00637FA7">
        <w:rPr>
          <w:rFonts w:ascii="Times New Roman" w:hAnsi="Times New Roman" w:cs="Times New Roman"/>
          <w:sz w:val="28"/>
          <w:szCs w:val="28"/>
        </w:rPr>
        <w:t>.</w:t>
      </w:r>
    </w:p>
    <w:p w:rsidR="00896137" w:rsidRDefault="00140D49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4.12</w:t>
      </w:r>
      <w:r w:rsidR="00896137">
        <w:rPr>
          <w:rFonts w:ascii="Times New Roman" w:hAnsi="Times New Roman" w:cs="Times New Roman"/>
          <w:sz w:val="28"/>
          <w:szCs w:val="28"/>
        </w:rPr>
        <w:t>. Обеспечивает проведение государственной итоговой аттестации по образовательным программам основного общего и среднего общего образования на территории Краснозерского района в рамках компетенции управления.</w:t>
      </w:r>
    </w:p>
    <w:p w:rsidR="00B56A3B" w:rsidRDefault="00140D49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4.13</w:t>
      </w:r>
      <w:r w:rsidR="00896137">
        <w:rPr>
          <w:rFonts w:ascii="Times New Roman" w:hAnsi="Times New Roman" w:cs="Times New Roman"/>
          <w:sz w:val="28"/>
          <w:szCs w:val="28"/>
        </w:rPr>
        <w:t xml:space="preserve">. </w:t>
      </w:r>
      <w:r w:rsidR="00D240FB">
        <w:rPr>
          <w:rFonts w:ascii="Times New Roman" w:hAnsi="Times New Roman" w:cs="Times New Roman"/>
          <w:sz w:val="28"/>
          <w:szCs w:val="28"/>
        </w:rPr>
        <w:t>Организует</w:t>
      </w:r>
      <w:r w:rsidR="00CF3C4C">
        <w:rPr>
          <w:rFonts w:ascii="Times New Roman" w:hAnsi="Times New Roman" w:cs="Times New Roman"/>
          <w:sz w:val="28"/>
          <w:szCs w:val="28"/>
        </w:rPr>
        <w:t xml:space="preserve"> п</w:t>
      </w:r>
      <w:r w:rsidR="00D240FB">
        <w:rPr>
          <w:rFonts w:ascii="Times New Roman" w:hAnsi="Times New Roman" w:cs="Times New Roman"/>
          <w:sz w:val="28"/>
          <w:szCs w:val="28"/>
        </w:rPr>
        <w:t>рием заявлений, постановку</w:t>
      </w:r>
      <w:r w:rsidR="00CF3C4C">
        <w:rPr>
          <w:rFonts w:ascii="Times New Roman" w:hAnsi="Times New Roman" w:cs="Times New Roman"/>
          <w:sz w:val="28"/>
          <w:szCs w:val="28"/>
        </w:rPr>
        <w:t xml:space="preserve"> на учет</w:t>
      </w:r>
      <w:r w:rsidR="00D240FB">
        <w:rPr>
          <w:rFonts w:ascii="Times New Roman" w:hAnsi="Times New Roman" w:cs="Times New Roman"/>
          <w:sz w:val="28"/>
          <w:szCs w:val="28"/>
        </w:rPr>
        <w:t xml:space="preserve"> и  </w:t>
      </w:r>
      <w:r w:rsidR="00B45EB2">
        <w:rPr>
          <w:rFonts w:ascii="Times New Roman" w:hAnsi="Times New Roman" w:cs="Times New Roman"/>
          <w:sz w:val="28"/>
          <w:szCs w:val="28"/>
        </w:rPr>
        <w:t>выдачу направлений по зачислению</w:t>
      </w:r>
      <w:r w:rsidR="00F6550A">
        <w:rPr>
          <w:rFonts w:ascii="Times New Roman" w:hAnsi="Times New Roman" w:cs="Times New Roman"/>
          <w:sz w:val="28"/>
          <w:szCs w:val="28"/>
        </w:rPr>
        <w:t xml:space="preserve"> детей в образовательные учреждения</w:t>
      </w:r>
      <w:r w:rsidR="00D240FB">
        <w:rPr>
          <w:rFonts w:ascii="Times New Roman" w:hAnsi="Times New Roman" w:cs="Times New Roman"/>
          <w:sz w:val="28"/>
          <w:szCs w:val="28"/>
        </w:rPr>
        <w:t>, реализующие основную образовательную программу дошкольного образования на территории Краснозерского района, в соответствии с административным регламентом</w:t>
      </w:r>
      <w:r w:rsidR="006D2FA8">
        <w:rPr>
          <w:rFonts w:ascii="Times New Roman" w:hAnsi="Times New Roman" w:cs="Times New Roman"/>
          <w:sz w:val="28"/>
          <w:szCs w:val="28"/>
        </w:rPr>
        <w:t xml:space="preserve"> </w:t>
      </w:r>
      <w:r w:rsidR="00D240FB">
        <w:rPr>
          <w:rFonts w:ascii="Times New Roman" w:hAnsi="Times New Roman" w:cs="Times New Roman"/>
          <w:sz w:val="28"/>
          <w:szCs w:val="28"/>
        </w:rPr>
        <w:t>по предоставлению муниципальной услуги.</w:t>
      </w:r>
    </w:p>
    <w:p w:rsidR="00D240FB" w:rsidRDefault="00D240F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4.14. Предоставляет гражданам информацию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</w:t>
      </w:r>
      <w:r w:rsidR="00902E1C">
        <w:rPr>
          <w:rFonts w:ascii="Times New Roman" w:hAnsi="Times New Roman" w:cs="Times New Roman"/>
          <w:sz w:val="28"/>
          <w:szCs w:val="28"/>
        </w:rPr>
        <w:t>обще</w:t>
      </w:r>
      <w:r>
        <w:rPr>
          <w:rFonts w:ascii="Times New Roman" w:hAnsi="Times New Roman" w:cs="Times New Roman"/>
          <w:sz w:val="28"/>
          <w:szCs w:val="28"/>
        </w:rPr>
        <w:t>образовательных учреждениях, расположенных на территории Краснозерского района, в соответствии с административным регламентом</w:t>
      </w:r>
      <w:r w:rsidR="00F57E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предоставлению муниципальной услуги.</w:t>
      </w:r>
    </w:p>
    <w:p w:rsidR="00D240FB" w:rsidRDefault="00D240F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4.15. О</w:t>
      </w:r>
      <w:r w:rsidR="00BE5CCA">
        <w:rPr>
          <w:rFonts w:ascii="Times New Roman" w:hAnsi="Times New Roman" w:cs="Times New Roman"/>
          <w:sz w:val="28"/>
          <w:szCs w:val="28"/>
        </w:rPr>
        <w:t>рганизует о</w:t>
      </w:r>
      <w:r>
        <w:rPr>
          <w:rFonts w:ascii="Times New Roman" w:hAnsi="Times New Roman" w:cs="Times New Roman"/>
          <w:sz w:val="28"/>
          <w:szCs w:val="28"/>
        </w:rPr>
        <w:t>беспечение перевода несовершеннолетних обучающихся с согласия родителей (законных представителей), совершеннолетних учащихся с их согласия в другие образовательные учреждения соответствующего типа в случае прекращения деятельности</w:t>
      </w:r>
      <w:r w:rsidR="00BE5CCA">
        <w:rPr>
          <w:rFonts w:ascii="Times New Roman" w:hAnsi="Times New Roman" w:cs="Times New Roman"/>
          <w:sz w:val="28"/>
          <w:szCs w:val="28"/>
        </w:rPr>
        <w:t xml:space="preserve"> образовательного учреждения (реорганизации, ликвидации), а также в случае аннулирования лицензии на право ведения образовательной деятельности, лишения общеобразовательного учреждения государственной аккредитации, истечения срока действия свидетельства о государственной аккредитации. </w:t>
      </w:r>
    </w:p>
    <w:p w:rsidR="00896137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4.16.  </w:t>
      </w:r>
      <w:r w:rsidR="00896137">
        <w:rPr>
          <w:rFonts w:ascii="Times New Roman" w:hAnsi="Times New Roman" w:cs="Times New Roman"/>
          <w:sz w:val="28"/>
          <w:szCs w:val="28"/>
        </w:rPr>
        <w:t>Организует и проводит</w:t>
      </w:r>
      <w:r w:rsidR="00896137" w:rsidRPr="009C7075">
        <w:rPr>
          <w:rFonts w:ascii="Times New Roman" w:hAnsi="Times New Roman" w:cs="Times New Roman"/>
          <w:sz w:val="28"/>
          <w:szCs w:val="28"/>
        </w:rPr>
        <w:t xml:space="preserve"> олимпиады</w:t>
      </w:r>
      <w:r w:rsidR="00140D49">
        <w:rPr>
          <w:rFonts w:ascii="Times New Roman" w:hAnsi="Times New Roman" w:cs="Times New Roman"/>
          <w:sz w:val="28"/>
          <w:szCs w:val="28"/>
        </w:rPr>
        <w:t>, организует</w:t>
      </w:r>
      <w:r w:rsidR="00896137" w:rsidRPr="009C7075">
        <w:rPr>
          <w:rFonts w:ascii="Times New Roman" w:hAnsi="Times New Roman" w:cs="Times New Roman"/>
          <w:sz w:val="28"/>
          <w:szCs w:val="28"/>
        </w:rPr>
        <w:t xml:space="preserve"> иные интеллектуальные и (или) творческие конкурсы, физкультурные мероприятия и спортивны</w:t>
      </w:r>
      <w:r w:rsidR="00896137">
        <w:rPr>
          <w:rFonts w:ascii="Times New Roman" w:hAnsi="Times New Roman" w:cs="Times New Roman"/>
          <w:sz w:val="28"/>
          <w:szCs w:val="28"/>
        </w:rPr>
        <w:t>е мероприятия</w:t>
      </w:r>
      <w:r w:rsidR="00896137" w:rsidRPr="009C7075">
        <w:rPr>
          <w:rFonts w:ascii="Times New Roman" w:hAnsi="Times New Roman" w:cs="Times New Roman"/>
          <w:sz w:val="28"/>
          <w:szCs w:val="28"/>
        </w:rPr>
        <w:t>, направленные на выявление и развитие у обучающихся интеллектуальных и творческих способностей, способностей к занятиям физической культурой и спортом, интереса к научной (научно-исследовательской) деятельности, творческой деятельности, физкультурно-спортивной деятельности, на пропаганду научных знаний, творческих и спортивных достижений.</w:t>
      </w:r>
    </w:p>
    <w:p w:rsidR="00756A45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4.17. </w:t>
      </w:r>
      <w:r w:rsidR="00756A45">
        <w:rPr>
          <w:rFonts w:ascii="Times New Roman" w:hAnsi="Times New Roman" w:cs="Times New Roman"/>
          <w:sz w:val="28"/>
          <w:szCs w:val="28"/>
        </w:rPr>
        <w:t xml:space="preserve">Участвует в осуществлении ведомственного контроля за деятельностью </w:t>
      </w:r>
      <w:r w:rsidR="00E7210C">
        <w:rPr>
          <w:rFonts w:ascii="Times New Roman" w:hAnsi="Times New Roman" w:cs="Times New Roman"/>
          <w:sz w:val="28"/>
          <w:szCs w:val="28"/>
        </w:rPr>
        <w:t>организаций</w:t>
      </w:r>
      <w:r w:rsidR="00756A45">
        <w:rPr>
          <w:rFonts w:ascii="Times New Roman" w:hAnsi="Times New Roman" w:cs="Times New Roman"/>
          <w:sz w:val="28"/>
          <w:szCs w:val="28"/>
        </w:rPr>
        <w:t xml:space="preserve"> в сфере образования Краснозерского района Новосибирской области, находящихся в функциональном подчинении.</w:t>
      </w:r>
    </w:p>
    <w:p w:rsidR="00896137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4.18. </w:t>
      </w:r>
      <w:r w:rsidR="00140D49">
        <w:rPr>
          <w:rFonts w:ascii="Times New Roman" w:hAnsi="Times New Roman" w:cs="Times New Roman"/>
          <w:sz w:val="28"/>
          <w:szCs w:val="28"/>
        </w:rPr>
        <w:t>Участвует в организации районных мероприятий по военно-патриотическому воспитанию.</w:t>
      </w:r>
    </w:p>
    <w:p w:rsidR="00896137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4.19. </w:t>
      </w:r>
      <w:r w:rsidR="00E7210C">
        <w:rPr>
          <w:rFonts w:ascii="Times New Roman" w:hAnsi="Times New Roman" w:cs="Times New Roman"/>
          <w:sz w:val="28"/>
          <w:szCs w:val="28"/>
        </w:rPr>
        <w:t>Ведет учет форм получения образования</w:t>
      </w:r>
      <w:r w:rsidR="00B56A3B">
        <w:rPr>
          <w:rFonts w:ascii="Times New Roman" w:hAnsi="Times New Roman" w:cs="Times New Roman"/>
          <w:sz w:val="28"/>
          <w:szCs w:val="28"/>
        </w:rPr>
        <w:t xml:space="preserve"> детей, имеющих право на получение общего образования.</w:t>
      </w:r>
    </w:p>
    <w:p w:rsidR="00896137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4.20. </w:t>
      </w:r>
      <w:r w:rsidR="00896137">
        <w:rPr>
          <w:rFonts w:ascii="Times New Roman" w:hAnsi="Times New Roman" w:cs="Times New Roman"/>
          <w:sz w:val="28"/>
          <w:szCs w:val="28"/>
        </w:rPr>
        <w:t>Участвует в работе системы профилактики безнадзорности и пр</w:t>
      </w:r>
      <w:r w:rsidR="00E7210C">
        <w:rPr>
          <w:rFonts w:ascii="Times New Roman" w:hAnsi="Times New Roman" w:cs="Times New Roman"/>
          <w:sz w:val="28"/>
          <w:szCs w:val="28"/>
        </w:rPr>
        <w:t>а</w:t>
      </w:r>
      <w:r w:rsidR="00B56A3B">
        <w:rPr>
          <w:rFonts w:ascii="Times New Roman" w:hAnsi="Times New Roman" w:cs="Times New Roman"/>
          <w:sz w:val="28"/>
          <w:szCs w:val="28"/>
        </w:rPr>
        <w:t>вонарушений несовершеннолетних</w:t>
      </w:r>
      <w:r w:rsidR="00E7210C">
        <w:rPr>
          <w:rFonts w:ascii="Times New Roman" w:hAnsi="Times New Roman" w:cs="Times New Roman"/>
          <w:sz w:val="28"/>
          <w:szCs w:val="28"/>
        </w:rPr>
        <w:t>.</w:t>
      </w:r>
    </w:p>
    <w:p w:rsidR="00896137" w:rsidRPr="00CF5BCE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lastRenderedPageBreak/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F5BCE">
        <w:rPr>
          <w:rFonts w:ascii="Times New Roman" w:hAnsi="Times New Roman" w:cs="Times New Roman"/>
          <w:sz w:val="28"/>
          <w:szCs w:val="28"/>
        </w:rPr>
        <w:t xml:space="preserve">21. </w:t>
      </w:r>
      <w:r w:rsidR="00896137" w:rsidRPr="00CF5BCE">
        <w:rPr>
          <w:rFonts w:ascii="Times New Roman" w:hAnsi="Times New Roman" w:cs="Times New Roman"/>
          <w:sz w:val="28"/>
          <w:szCs w:val="28"/>
        </w:rPr>
        <w:t>Обеспечивает открытость и доступность информации о системе образов</w:t>
      </w:r>
      <w:bookmarkStart w:id="0" w:name="_GoBack"/>
      <w:bookmarkEnd w:id="0"/>
      <w:r w:rsidR="00896137" w:rsidRPr="00CF5BCE">
        <w:rPr>
          <w:rFonts w:ascii="Times New Roman" w:hAnsi="Times New Roman" w:cs="Times New Roman"/>
          <w:sz w:val="28"/>
          <w:szCs w:val="28"/>
        </w:rPr>
        <w:t>ания.</w:t>
      </w:r>
    </w:p>
    <w:p w:rsidR="00896137" w:rsidRPr="00CF5BCE" w:rsidRDefault="00BE5CCA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CF5BCE">
        <w:rPr>
          <w:rFonts w:ascii="Times New Roman" w:hAnsi="Times New Roman" w:cs="Times New Roman"/>
          <w:sz w:val="28"/>
          <w:szCs w:val="28"/>
        </w:rPr>
        <w:t>4.22.</w:t>
      </w:r>
      <w:r w:rsidR="00896137" w:rsidRPr="00CF5BCE">
        <w:rPr>
          <w:rFonts w:ascii="Times New Roman" w:hAnsi="Times New Roman" w:cs="Times New Roman"/>
          <w:sz w:val="28"/>
          <w:szCs w:val="28"/>
        </w:rPr>
        <w:t>О</w:t>
      </w:r>
      <w:r w:rsidR="00CF5BCE" w:rsidRPr="00CF5BCE">
        <w:rPr>
          <w:rFonts w:ascii="Times New Roman" w:hAnsi="Times New Roman" w:cs="Times New Roman"/>
          <w:sz w:val="28"/>
          <w:szCs w:val="28"/>
        </w:rPr>
        <w:t xml:space="preserve">рганизует предоставление </w:t>
      </w:r>
      <w:r w:rsidR="0070191B" w:rsidRPr="00CF5BCE">
        <w:rPr>
          <w:rFonts w:ascii="Times New Roman" w:hAnsi="Times New Roman" w:cs="Times New Roman"/>
          <w:sz w:val="28"/>
          <w:szCs w:val="28"/>
        </w:rPr>
        <w:t>консультативн</w:t>
      </w:r>
      <w:r w:rsidR="00CF5BCE" w:rsidRPr="00CF5BCE">
        <w:rPr>
          <w:rFonts w:ascii="Times New Roman" w:hAnsi="Times New Roman" w:cs="Times New Roman"/>
          <w:sz w:val="28"/>
          <w:szCs w:val="28"/>
        </w:rPr>
        <w:t>ой помощи</w:t>
      </w:r>
      <w:r w:rsidR="00896137" w:rsidRPr="00CF5BCE">
        <w:rPr>
          <w:rFonts w:ascii="Times New Roman" w:hAnsi="Times New Roman" w:cs="Times New Roman"/>
          <w:sz w:val="28"/>
          <w:szCs w:val="28"/>
        </w:rPr>
        <w:t xml:space="preserve"> родителям (законным представителям) несовершеннолетних обучающихся в воспитании детей, охране и укреплении их физического и психического здоровья, развитии индивидуальных способностей и необходимой коррекции нарушений их развития.</w:t>
      </w:r>
    </w:p>
    <w:p w:rsidR="00896137" w:rsidRDefault="0070191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.23</w:t>
      </w:r>
      <w:r w:rsidRPr="009C707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Организует в пределах своей компетенции отдых, оздоровление и занятость детей и подростков в каникулярное время, работу лагерей с дневным пребыванием детей.</w:t>
      </w:r>
    </w:p>
    <w:p w:rsidR="00896137" w:rsidRDefault="0070191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.24</w:t>
      </w:r>
      <w:r w:rsidRPr="009C707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Готовит и представляет в установленном поря</w:t>
      </w:r>
      <w:r w:rsidR="007329CC">
        <w:rPr>
          <w:rFonts w:ascii="Times New Roman" w:hAnsi="Times New Roman" w:cs="Times New Roman"/>
          <w:sz w:val="28"/>
          <w:szCs w:val="28"/>
        </w:rPr>
        <w:t xml:space="preserve">дке в министерство образования </w:t>
      </w:r>
      <w:r>
        <w:rPr>
          <w:rFonts w:ascii="Times New Roman" w:hAnsi="Times New Roman" w:cs="Times New Roman"/>
          <w:sz w:val="28"/>
          <w:szCs w:val="28"/>
        </w:rPr>
        <w:t>Новосибирской области, другие органы государственной власти статистическую и иную информацию.</w:t>
      </w:r>
    </w:p>
    <w:p w:rsidR="0070191B" w:rsidRDefault="0070191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.25</w:t>
      </w:r>
      <w:r w:rsidRPr="009C7075">
        <w:rPr>
          <w:rFonts w:ascii="Times New Roman" w:hAnsi="Times New Roman" w:cs="Times New Roman"/>
          <w:sz w:val="28"/>
          <w:szCs w:val="28"/>
        </w:rPr>
        <w:t>.Готовит проекты распоряжений и постановлений администрации  по в</w:t>
      </w:r>
      <w:r>
        <w:rPr>
          <w:rFonts w:ascii="Times New Roman" w:hAnsi="Times New Roman" w:cs="Times New Roman"/>
          <w:sz w:val="28"/>
          <w:szCs w:val="28"/>
        </w:rPr>
        <w:t xml:space="preserve">опросам, входящим в компетенцию </w:t>
      </w:r>
      <w:r w:rsidRPr="009C7075">
        <w:rPr>
          <w:rFonts w:ascii="Times New Roman" w:hAnsi="Times New Roman" w:cs="Times New Roman"/>
          <w:sz w:val="28"/>
          <w:szCs w:val="28"/>
        </w:rPr>
        <w:t>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6137" w:rsidRDefault="0070191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.26</w:t>
      </w:r>
      <w:r w:rsidRPr="009C7075">
        <w:rPr>
          <w:rFonts w:ascii="Times New Roman" w:hAnsi="Times New Roman" w:cs="Times New Roman"/>
          <w:sz w:val="28"/>
          <w:szCs w:val="28"/>
        </w:rPr>
        <w:t xml:space="preserve">. </w:t>
      </w:r>
      <w:r w:rsidR="00896137" w:rsidRPr="009C7075">
        <w:rPr>
          <w:rFonts w:ascii="Times New Roman" w:hAnsi="Times New Roman" w:cs="Times New Roman"/>
          <w:sz w:val="28"/>
          <w:szCs w:val="28"/>
        </w:rPr>
        <w:t>Готовит ответы на критические замечания, предложения</w:t>
      </w:r>
      <w:r w:rsidR="00CF5BCE">
        <w:rPr>
          <w:rFonts w:ascii="Times New Roman" w:hAnsi="Times New Roman" w:cs="Times New Roman"/>
          <w:sz w:val="28"/>
          <w:szCs w:val="28"/>
        </w:rPr>
        <w:t>, обращения</w:t>
      </w:r>
      <w:r w:rsidR="00896137" w:rsidRPr="009C7075">
        <w:rPr>
          <w:rFonts w:ascii="Times New Roman" w:hAnsi="Times New Roman" w:cs="Times New Roman"/>
          <w:sz w:val="28"/>
          <w:szCs w:val="28"/>
        </w:rPr>
        <w:t xml:space="preserve"> и жалобы по вопросам, относящимся к компетенции управления</w:t>
      </w:r>
      <w:r w:rsidR="008961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6137" w:rsidRDefault="0070191B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4.27. </w:t>
      </w:r>
      <w:r w:rsidR="00896137" w:rsidRPr="009C7075">
        <w:rPr>
          <w:rFonts w:ascii="Times New Roman" w:hAnsi="Times New Roman" w:cs="Times New Roman"/>
          <w:sz w:val="28"/>
          <w:szCs w:val="28"/>
        </w:rPr>
        <w:t xml:space="preserve">Организует семинары, совещания, круглые столы с руководителями   организаций в сфере образования Краснозерского района Новосибирской области. </w:t>
      </w:r>
      <w:r w:rsidR="00896137" w:rsidRPr="009C7075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4.28. </w:t>
      </w:r>
      <w:r w:rsidR="00896137" w:rsidRPr="009C7075">
        <w:rPr>
          <w:rFonts w:ascii="Times New Roman" w:hAnsi="Times New Roman" w:cs="Times New Roman"/>
          <w:sz w:val="28"/>
          <w:szCs w:val="28"/>
        </w:rPr>
        <w:t>Способствует повышению квалификации работников  управления по</w:t>
      </w:r>
      <w:r w:rsidR="00896137">
        <w:rPr>
          <w:rFonts w:ascii="Times New Roman" w:hAnsi="Times New Roman" w:cs="Times New Roman"/>
          <w:sz w:val="28"/>
          <w:szCs w:val="28"/>
        </w:rPr>
        <w:t xml:space="preserve"> вопросам в сфере образования. </w:t>
      </w:r>
    </w:p>
    <w:p w:rsidR="00896137" w:rsidRDefault="00CF5BCE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4.29</w:t>
      </w:r>
      <w:r w:rsidR="0070191B">
        <w:rPr>
          <w:rFonts w:ascii="Times New Roman" w:hAnsi="Times New Roman" w:cs="Times New Roman"/>
          <w:sz w:val="28"/>
          <w:szCs w:val="28"/>
        </w:rPr>
        <w:t xml:space="preserve">. </w:t>
      </w:r>
      <w:r w:rsidR="00896137" w:rsidRPr="009C7075">
        <w:rPr>
          <w:rFonts w:ascii="Times New Roman" w:hAnsi="Times New Roman" w:cs="Times New Roman"/>
          <w:sz w:val="28"/>
          <w:szCs w:val="28"/>
        </w:rPr>
        <w:t xml:space="preserve">Обеспечивает хранение документации по вопросам в сфере образования, в соответствии с требованиями действующего законодательства РФ. </w:t>
      </w:r>
      <w:r w:rsidR="00896137" w:rsidRPr="009C7075">
        <w:rPr>
          <w:rFonts w:ascii="Times New Roman" w:hAnsi="Times New Roman" w:cs="Times New Roman"/>
          <w:sz w:val="28"/>
          <w:szCs w:val="28"/>
        </w:rPr>
        <w:br/>
      </w:r>
      <w:r w:rsidR="0070191B">
        <w:rPr>
          <w:rFonts w:ascii="Times New Roman" w:hAnsi="Times New Roman" w:cs="Times New Roman"/>
          <w:sz w:val="28"/>
          <w:szCs w:val="28"/>
        </w:rPr>
        <w:t>4.3</w:t>
      </w:r>
      <w:r>
        <w:rPr>
          <w:rFonts w:ascii="Times New Roman" w:hAnsi="Times New Roman" w:cs="Times New Roman"/>
          <w:sz w:val="28"/>
          <w:szCs w:val="28"/>
        </w:rPr>
        <w:t>0</w:t>
      </w:r>
      <w:r w:rsidR="0070191B">
        <w:rPr>
          <w:rFonts w:ascii="Times New Roman" w:hAnsi="Times New Roman" w:cs="Times New Roman"/>
          <w:sz w:val="28"/>
          <w:szCs w:val="28"/>
        </w:rPr>
        <w:t xml:space="preserve">. </w:t>
      </w:r>
      <w:r w:rsidR="00896137" w:rsidRPr="009C7075">
        <w:rPr>
          <w:rFonts w:ascii="Times New Roman" w:hAnsi="Times New Roman" w:cs="Times New Roman"/>
          <w:sz w:val="28"/>
          <w:szCs w:val="28"/>
        </w:rPr>
        <w:t>Взаимодействует с отделами и структурным</w:t>
      </w:r>
      <w:r w:rsidR="00140D49">
        <w:rPr>
          <w:rFonts w:ascii="Times New Roman" w:hAnsi="Times New Roman" w:cs="Times New Roman"/>
          <w:sz w:val="28"/>
          <w:szCs w:val="28"/>
        </w:rPr>
        <w:t>и подразделениями администрации</w:t>
      </w:r>
      <w:r w:rsidR="00896137" w:rsidRPr="009C7075">
        <w:rPr>
          <w:rFonts w:ascii="Times New Roman" w:hAnsi="Times New Roman" w:cs="Times New Roman"/>
          <w:sz w:val="28"/>
          <w:szCs w:val="28"/>
        </w:rPr>
        <w:t>, муниципальными</w:t>
      </w:r>
      <w:r w:rsidR="00F57E1B">
        <w:rPr>
          <w:rFonts w:ascii="Times New Roman" w:hAnsi="Times New Roman" w:cs="Times New Roman"/>
          <w:sz w:val="28"/>
          <w:szCs w:val="28"/>
        </w:rPr>
        <w:t xml:space="preserve"> </w:t>
      </w:r>
      <w:r w:rsidR="00896137" w:rsidRPr="009C7075">
        <w:rPr>
          <w:rFonts w:ascii="Times New Roman" w:hAnsi="Times New Roman" w:cs="Times New Roman"/>
          <w:sz w:val="28"/>
          <w:szCs w:val="28"/>
        </w:rPr>
        <w:t>организациями по вопросам в сфере образования</w:t>
      </w:r>
      <w:r w:rsidR="0089613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96137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9C7075">
        <w:rPr>
          <w:rFonts w:ascii="Times New Roman" w:hAnsi="Times New Roman" w:cs="Times New Roman"/>
          <w:sz w:val="28"/>
          <w:szCs w:val="28"/>
        </w:rPr>
        <w:t> </w:t>
      </w:r>
      <w:r w:rsidR="0070191B">
        <w:rPr>
          <w:rFonts w:ascii="Times New Roman" w:hAnsi="Times New Roman" w:cs="Times New Roman"/>
          <w:sz w:val="28"/>
          <w:szCs w:val="28"/>
        </w:rPr>
        <w:t>4.3</w:t>
      </w:r>
      <w:r w:rsidR="00CF5BCE">
        <w:rPr>
          <w:rFonts w:ascii="Times New Roman" w:hAnsi="Times New Roman" w:cs="Times New Roman"/>
          <w:sz w:val="28"/>
          <w:szCs w:val="28"/>
        </w:rPr>
        <w:t>1</w:t>
      </w:r>
      <w:r w:rsidR="0070191B">
        <w:rPr>
          <w:rFonts w:ascii="Times New Roman" w:hAnsi="Times New Roman" w:cs="Times New Roman"/>
          <w:sz w:val="28"/>
          <w:szCs w:val="28"/>
        </w:rPr>
        <w:t xml:space="preserve">. </w:t>
      </w:r>
      <w:r w:rsidRPr="009C7075">
        <w:rPr>
          <w:rFonts w:ascii="Times New Roman" w:hAnsi="Times New Roman" w:cs="Times New Roman"/>
          <w:sz w:val="28"/>
          <w:szCs w:val="28"/>
        </w:rPr>
        <w:t>Исполняет иные функции, не запрещенные действующим законодательством и необходимые для выполнения задач деятельности управления, определяемых настоящим Положением.</w:t>
      </w:r>
    </w:p>
    <w:p w:rsidR="00896137" w:rsidRPr="009C7075" w:rsidRDefault="00896137" w:rsidP="00AB120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5. Полномочия управления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Для выполнения задач и функций управление наделяется следующими полномочиями: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5.1. Взаимодействие в установленном порядке со структурным</w:t>
      </w:r>
      <w:r w:rsidR="00140D49">
        <w:rPr>
          <w:sz w:val="28"/>
          <w:szCs w:val="28"/>
        </w:rPr>
        <w:t>и подразделениями администрации</w:t>
      </w:r>
      <w:r w:rsidRPr="009C7075">
        <w:rPr>
          <w:sz w:val="28"/>
          <w:szCs w:val="28"/>
        </w:rPr>
        <w:t>, иными органами местного самоуправления.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5.2. Осуществление в установленном порядке запросов необходимых материалов от структурных подразделений</w:t>
      </w:r>
      <w:r>
        <w:rPr>
          <w:sz w:val="28"/>
          <w:szCs w:val="28"/>
        </w:rPr>
        <w:t xml:space="preserve"> администрации</w:t>
      </w:r>
      <w:r w:rsidRPr="009C7075">
        <w:rPr>
          <w:sz w:val="28"/>
          <w:szCs w:val="28"/>
        </w:rPr>
        <w:t xml:space="preserve">, иных органов местного самоуправления, муниципальных предприятий и </w:t>
      </w:r>
      <w:r w:rsidR="00E7210C">
        <w:rPr>
          <w:sz w:val="28"/>
          <w:szCs w:val="28"/>
        </w:rPr>
        <w:t>организаций</w:t>
      </w:r>
      <w:r w:rsidRPr="009C7075">
        <w:rPr>
          <w:sz w:val="28"/>
          <w:szCs w:val="28"/>
        </w:rPr>
        <w:t>, организаций других форм собственности.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5.3. Привлечение к работе по согласованию с руководителями структур</w:t>
      </w:r>
      <w:r w:rsidR="00EA3AB9">
        <w:rPr>
          <w:sz w:val="28"/>
          <w:szCs w:val="28"/>
        </w:rPr>
        <w:t>ных подразделений администрации</w:t>
      </w:r>
      <w:r w:rsidRPr="009C7075">
        <w:rPr>
          <w:sz w:val="28"/>
          <w:szCs w:val="28"/>
        </w:rPr>
        <w:t xml:space="preserve"> специалистов других структурных подразделений администрации.</w:t>
      </w:r>
    </w:p>
    <w:p w:rsidR="00896137" w:rsidRPr="009C7075" w:rsidRDefault="00896137" w:rsidP="00AB1207">
      <w:pPr>
        <w:shd w:val="clear" w:color="auto" w:fill="FFFFFF"/>
        <w:jc w:val="both"/>
        <w:rPr>
          <w:szCs w:val="28"/>
        </w:rPr>
      </w:pPr>
    </w:p>
    <w:p w:rsidR="00896137" w:rsidRPr="009C7075" w:rsidRDefault="00896137" w:rsidP="00AB1207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6. Взаимодействие с другими структурными подразделениями администрации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6.1. В соответствии с задачами и функциями, определенными настоящим Положением, управление осуществляет взаимодействие со всеми структурным</w:t>
      </w:r>
      <w:r w:rsidR="00677558">
        <w:rPr>
          <w:sz w:val="28"/>
          <w:szCs w:val="28"/>
        </w:rPr>
        <w:t>и подразделениями администрации</w:t>
      </w:r>
      <w:r w:rsidRPr="009C7075">
        <w:rPr>
          <w:sz w:val="28"/>
          <w:szCs w:val="28"/>
        </w:rPr>
        <w:t xml:space="preserve">, иными органами местного самоуправления, </w:t>
      </w:r>
      <w:r w:rsidRPr="009C7075">
        <w:rPr>
          <w:sz w:val="28"/>
          <w:szCs w:val="28"/>
        </w:rPr>
        <w:lastRenderedPageBreak/>
        <w:t>государственными органами, муниципальными и государственными предприятиями и учреждениями, другими организациями.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6.2. Предметом взаимодействия в процессе деятельности управления является разработка и исполнение нормативно-распорядительных, аналитических, планово-отчетных, статистических и учетных документов в установленные сроки.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6.3. Управление осуществляет взаимодействие посредством проведения совещаний, встреч, консультаций, а также совместной работы по вопросам, отнесенным к компетенции управления в соответствии с резолюциями руководства.</w:t>
      </w:r>
    </w:p>
    <w:p w:rsidR="00896137" w:rsidRPr="009C7075" w:rsidRDefault="00896137" w:rsidP="00677558">
      <w:pPr>
        <w:pStyle w:val="dktexjustify"/>
        <w:shd w:val="clear" w:color="auto" w:fill="FFFFFF"/>
        <w:spacing w:before="0" w:beforeAutospacing="0" w:after="0" w:afterAutospacing="0"/>
        <w:rPr>
          <w:szCs w:val="28"/>
        </w:rPr>
      </w:pPr>
      <w:r w:rsidRPr="009C7075">
        <w:rPr>
          <w:sz w:val="28"/>
          <w:szCs w:val="28"/>
        </w:rPr>
        <w:t>6.4. Организация работы с документами в управлении, включая их подготовку, регистрацию, учет и контроль исполнения, осуществляется в соответствии с муниципальными правовыми актами, определяющими порядок делопроизводства в адм</w:t>
      </w:r>
      <w:r w:rsidR="00677558">
        <w:rPr>
          <w:sz w:val="28"/>
          <w:szCs w:val="28"/>
        </w:rPr>
        <w:t>инистрации.</w:t>
      </w:r>
    </w:p>
    <w:p w:rsidR="00896137" w:rsidRPr="009C7075" w:rsidRDefault="00896137" w:rsidP="004F4D44">
      <w:pPr>
        <w:pStyle w:val="4"/>
        <w:shd w:val="clear" w:color="auto" w:fill="FFFFFF"/>
        <w:jc w:val="center"/>
        <w:rPr>
          <w:b/>
          <w:szCs w:val="28"/>
        </w:rPr>
      </w:pPr>
      <w:r w:rsidRPr="009C7075">
        <w:rPr>
          <w:b/>
          <w:szCs w:val="28"/>
        </w:rPr>
        <w:t>7. Ответственность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7.1. Начальник управления несет ответственность за: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7.1.1. Ненадлежащее исполнение или неисполнение основных задач и функций, возложенных на управление, и своих обязанностей.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7.1.2. Разглашение конфиденциальной и служебной информации, полученной в силу служебного положения, распространение которой может нанести вред администрации  и/или ее работникам.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7.1.3. Дисциплину сотрудников управления.</w:t>
      </w:r>
    </w:p>
    <w:p w:rsidR="00896137" w:rsidRPr="009C7075" w:rsidRDefault="00896137" w:rsidP="00AB1207">
      <w:pPr>
        <w:pStyle w:val="dktex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C7075">
        <w:rPr>
          <w:sz w:val="28"/>
          <w:szCs w:val="28"/>
        </w:rPr>
        <w:t>7.2. Ответственность сотрудников управления устанавливается должностными инструкциями и другими нормативно-правовыми документами, определяющими ответственность сотрудников.</w:t>
      </w:r>
    </w:p>
    <w:p w:rsidR="00896137" w:rsidRPr="009C7075" w:rsidRDefault="00896137" w:rsidP="00AB1207">
      <w:pPr>
        <w:jc w:val="both"/>
        <w:rPr>
          <w:b/>
          <w:snapToGrid w:val="0"/>
          <w:szCs w:val="28"/>
        </w:rPr>
      </w:pPr>
    </w:p>
    <w:p w:rsidR="00896137" w:rsidRPr="009C7075" w:rsidRDefault="00896137" w:rsidP="00AB1207">
      <w:pPr>
        <w:jc w:val="both"/>
        <w:rPr>
          <w:szCs w:val="28"/>
        </w:rPr>
      </w:pPr>
    </w:p>
    <w:p w:rsidR="00896137" w:rsidRPr="009C7075" w:rsidRDefault="00896137" w:rsidP="00AB1207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sectPr w:rsidR="00896137" w:rsidRPr="009C7075" w:rsidSect="00CF5BCE">
      <w:pgSz w:w="12240" w:h="15840"/>
      <w:pgMar w:top="624" w:right="616" w:bottom="567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0BEB" w:rsidRDefault="00F30BEB">
      <w:r>
        <w:separator/>
      </w:r>
    </w:p>
  </w:endnote>
  <w:endnote w:type="continuationSeparator" w:id="1">
    <w:p w:rsidR="00F30BEB" w:rsidRDefault="00F30B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0BEB" w:rsidRDefault="00F30BEB">
      <w:r>
        <w:separator/>
      </w:r>
    </w:p>
  </w:footnote>
  <w:footnote w:type="continuationSeparator" w:id="1">
    <w:p w:rsidR="00F30BEB" w:rsidRDefault="00F30B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B6003A"/>
    <w:multiLevelType w:val="singleLevel"/>
    <w:tmpl w:val="CF662186"/>
    <w:lvl w:ilvl="0">
      <w:start w:val="1"/>
      <w:numFmt w:val="decimal"/>
      <w:lvlText w:val="%1."/>
      <w:lvlJc w:val="left"/>
      <w:pPr>
        <w:tabs>
          <w:tab w:val="num" w:pos="1159"/>
        </w:tabs>
        <w:ind w:left="1159" w:hanging="450"/>
      </w:pPr>
      <w:rPr>
        <w:rFonts w:cs="Times New Roman" w:hint="default"/>
      </w:rPr>
    </w:lvl>
  </w:abstractNum>
  <w:abstractNum w:abstractNumId="1">
    <w:nsid w:val="55FC7EDA"/>
    <w:multiLevelType w:val="hybridMultilevel"/>
    <w:tmpl w:val="9166770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F0862"/>
    <w:rsid w:val="000470BE"/>
    <w:rsid w:val="00067BF1"/>
    <w:rsid w:val="000816E8"/>
    <w:rsid w:val="00093030"/>
    <w:rsid w:val="00095E16"/>
    <w:rsid w:val="000E0DA0"/>
    <w:rsid w:val="00101FD9"/>
    <w:rsid w:val="00135BC5"/>
    <w:rsid w:val="00140D49"/>
    <w:rsid w:val="00176B35"/>
    <w:rsid w:val="00177EB0"/>
    <w:rsid w:val="0019222A"/>
    <w:rsid w:val="001968B3"/>
    <w:rsid w:val="001B5CFE"/>
    <w:rsid w:val="001C6E89"/>
    <w:rsid w:val="001E0FDF"/>
    <w:rsid w:val="00227D49"/>
    <w:rsid w:val="00234AA8"/>
    <w:rsid w:val="00243258"/>
    <w:rsid w:val="002634FF"/>
    <w:rsid w:val="00266A21"/>
    <w:rsid w:val="00273326"/>
    <w:rsid w:val="00291B27"/>
    <w:rsid w:val="002A6C68"/>
    <w:rsid w:val="002C7376"/>
    <w:rsid w:val="00304CE2"/>
    <w:rsid w:val="003148D4"/>
    <w:rsid w:val="00324EDE"/>
    <w:rsid w:val="0033064E"/>
    <w:rsid w:val="003463F7"/>
    <w:rsid w:val="00371EA5"/>
    <w:rsid w:val="003944A3"/>
    <w:rsid w:val="003A265F"/>
    <w:rsid w:val="003D4A1B"/>
    <w:rsid w:val="004474BA"/>
    <w:rsid w:val="00462A98"/>
    <w:rsid w:val="004641C7"/>
    <w:rsid w:val="004E4573"/>
    <w:rsid w:val="004F4D44"/>
    <w:rsid w:val="005053CE"/>
    <w:rsid w:val="00511943"/>
    <w:rsid w:val="0054197B"/>
    <w:rsid w:val="00566FFF"/>
    <w:rsid w:val="005703FB"/>
    <w:rsid w:val="00597688"/>
    <w:rsid w:val="005A6C92"/>
    <w:rsid w:val="005B7213"/>
    <w:rsid w:val="005C2111"/>
    <w:rsid w:val="005E5C8F"/>
    <w:rsid w:val="00616456"/>
    <w:rsid w:val="006220D0"/>
    <w:rsid w:val="00630B41"/>
    <w:rsid w:val="00630D34"/>
    <w:rsid w:val="00634A97"/>
    <w:rsid w:val="00637FA7"/>
    <w:rsid w:val="0066455A"/>
    <w:rsid w:val="006672FD"/>
    <w:rsid w:val="00677558"/>
    <w:rsid w:val="00697318"/>
    <w:rsid w:val="006A1E20"/>
    <w:rsid w:val="006A22DB"/>
    <w:rsid w:val="006D26B2"/>
    <w:rsid w:val="006D2FA8"/>
    <w:rsid w:val="006D5890"/>
    <w:rsid w:val="006E5826"/>
    <w:rsid w:val="0070191B"/>
    <w:rsid w:val="007244B2"/>
    <w:rsid w:val="00725B28"/>
    <w:rsid w:val="007329CC"/>
    <w:rsid w:val="00734399"/>
    <w:rsid w:val="00752B2F"/>
    <w:rsid w:val="00756A45"/>
    <w:rsid w:val="00777730"/>
    <w:rsid w:val="0078042B"/>
    <w:rsid w:val="007E4ED9"/>
    <w:rsid w:val="007F0862"/>
    <w:rsid w:val="007F5AC4"/>
    <w:rsid w:val="00845DCD"/>
    <w:rsid w:val="008868EC"/>
    <w:rsid w:val="00896137"/>
    <w:rsid w:val="008C6E45"/>
    <w:rsid w:val="008C7D5F"/>
    <w:rsid w:val="00902E1C"/>
    <w:rsid w:val="00903944"/>
    <w:rsid w:val="009509D7"/>
    <w:rsid w:val="0098426A"/>
    <w:rsid w:val="00991DA9"/>
    <w:rsid w:val="009B0968"/>
    <w:rsid w:val="009C1500"/>
    <w:rsid w:val="009C7075"/>
    <w:rsid w:val="009D46B6"/>
    <w:rsid w:val="00A006F5"/>
    <w:rsid w:val="00A1424A"/>
    <w:rsid w:val="00A6641B"/>
    <w:rsid w:val="00A709B8"/>
    <w:rsid w:val="00A75DFF"/>
    <w:rsid w:val="00AA536D"/>
    <w:rsid w:val="00AB1207"/>
    <w:rsid w:val="00AC24C4"/>
    <w:rsid w:val="00AC4591"/>
    <w:rsid w:val="00AD09E8"/>
    <w:rsid w:val="00AE43AA"/>
    <w:rsid w:val="00AF1F95"/>
    <w:rsid w:val="00B45EB2"/>
    <w:rsid w:val="00B4607F"/>
    <w:rsid w:val="00B56A3B"/>
    <w:rsid w:val="00B74C98"/>
    <w:rsid w:val="00B86D90"/>
    <w:rsid w:val="00B94E49"/>
    <w:rsid w:val="00BE5CCA"/>
    <w:rsid w:val="00C246C9"/>
    <w:rsid w:val="00C25B0F"/>
    <w:rsid w:val="00C553D1"/>
    <w:rsid w:val="00CE5252"/>
    <w:rsid w:val="00CF3C4C"/>
    <w:rsid w:val="00CF5BCE"/>
    <w:rsid w:val="00D0682F"/>
    <w:rsid w:val="00D14AE3"/>
    <w:rsid w:val="00D240FB"/>
    <w:rsid w:val="00D862CF"/>
    <w:rsid w:val="00DD7E0A"/>
    <w:rsid w:val="00DE3123"/>
    <w:rsid w:val="00E04687"/>
    <w:rsid w:val="00E23B87"/>
    <w:rsid w:val="00E247F0"/>
    <w:rsid w:val="00E50E1E"/>
    <w:rsid w:val="00E7210C"/>
    <w:rsid w:val="00E72D6B"/>
    <w:rsid w:val="00EA3AB9"/>
    <w:rsid w:val="00EA43D0"/>
    <w:rsid w:val="00ED6C7B"/>
    <w:rsid w:val="00F00C3B"/>
    <w:rsid w:val="00F1124A"/>
    <w:rsid w:val="00F1493B"/>
    <w:rsid w:val="00F30BEB"/>
    <w:rsid w:val="00F57E1B"/>
    <w:rsid w:val="00F61F28"/>
    <w:rsid w:val="00F62863"/>
    <w:rsid w:val="00F6550A"/>
    <w:rsid w:val="00FE0E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F95"/>
    <w:rPr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AF1F95"/>
    <w:pPr>
      <w:keepNext/>
      <w:jc w:val="right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locked/>
    <w:rsid w:val="00E72D6B"/>
    <w:rPr>
      <w:rFonts w:ascii="Calibri" w:hAnsi="Calibr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semiHidden/>
    <w:rsid w:val="00AF1F95"/>
    <w:pPr>
      <w:spacing w:line="320" w:lineRule="exact"/>
      <w:ind w:firstLine="720"/>
      <w:jc w:val="both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E72D6B"/>
    <w:rPr>
      <w:rFonts w:cs="Times New Roman"/>
      <w:sz w:val="20"/>
      <w:szCs w:val="20"/>
    </w:rPr>
  </w:style>
  <w:style w:type="paragraph" w:customStyle="1" w:styleId="a5">
    <w:name w:val="Кому"/>
    <w:basedOn w:val="a"/>
    <w:uiPriority w:val="99"/>
    <w:rsid w:val="00AF1F95"/>
    <w:rPr>
      <w:rFonts w:ascii="Baltica" w:hAnsi="Baltica"/>
      <w:sz w:val="24"/>
    </w:rPr>
  </w:style>
  <w:style w:type="character" w:styleId="a6">
    <w:name w:val="Hyperlink"/>
    <w:basedOn w:val="a0"/>
    <w:uiPriority w:val="99"/>
    <w:semiHidden/>
    <w:rsid w:val="00AF1F95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semiHidden/>
    <w:rsid w:val="00AF1F95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72D6B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semiHidden/>
    <w:rsid w:val="00AF1F95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72D6B"/>
    <w:rPr>
      <w:rFonts w:cs="Times New Roman"/>
      <w:sz w:val="20"/>
      <w:szCs w:val="20"/>
    </w:rPr>
  </w:style>
  <w:style w:type="paragraph" w:styleId="ab">
    <w:name w:val="Title"/>
    <w:basedOn w:val="a"/>
    <w:link w:val="ac"/>
    <w:uiPriority w:val="99"/>
    <w:qFormat/>
    <w:rsid w:val="00AF1F95"/>
    <w:pPr>
      <w:jc w:val="center"/>
    </w:pPr>
    <w:rPr>
      <w:b/>
    </w:rPr>
  </w:style>
  <w:style w:type="character" w:customStyle="1" w:styleId="ac">
    <w:name w:val="Название Знак"/>
    <w:basedOn w:val="a0"/>
    <w:link w:val="ab"/>
    <w:uiPriority w:val="99"/>
    <w:locked/>
    <w:rsid w:val="00E72D6B"/>
    <w:rPr>
      <w:rFonts w:ascii="Cambria" w:hAnsi="Cambria" w:cs="Times New Roman"/>
      <w:b/>
      <w:bCs/>
      <w:kern w:val="28"/>
      <w:sz w:val="32"/>
      <w:szCs w:val="32"/>
    </w:rPr>
  </w:style>
  <w:style w:type="paragraph" w:styleId="2">
    <w:name w:val="Body Text Indent 2"/>
    <w:basedOn w:val="a"/>
    <w:link w:val="20"/>
    <w:uiPriority w:val="99"/>
    <w:semiHidden/>
    <w:rsid w:val="00AF1F95"/>
    <w:pPr>
      <w:ind w:firstLine="485"/>
      <w:jc w:val="both"/>
    </w:pPr>
    <w:rPr>
      <w:b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E72D6B"/>
    <w:rPr>
      <w:rFonts w:cs="Times New Roman"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AF1F95"/>
    <w:pPr>
      <w:ind w:firstLine="485"/>
      <w:jc w:val="both"/>
    </w:pPr>
    <w:rPr>
      <w:i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E72D6B"/>
    <w:rPr>
      <w:rFonts w:cs="Times New Roman"/>
      <w:sz w:val="16"/>
      <w:szCs w:val="16"/>
    </w:rPr>
  </w:style>
  <w:style w:type="paragraph" w:styleId="ad">
    <w:name w:val="Body Text"/>
    <w:basedOn w:val="a"/>
    <w:link w:val="ae"/>
    <w:uiPriority w:val="99"/>
    <w:semiHidden/>
    <w:rsid w:val="00AF1F95"/>
    <w:pPr>
      <w:jc w:val="both"/>
    </w:pPr>
  </w:style>
  <w:style w:type="character" w:customStyle="1" w:styleId="ae">
    <w:name w:val="Основной текст Знак"/>
    <w:basedOn w:val="a0"/>
    <w:link w:val="ad"/>
    <w:uiPriority w:val="99"/>
    <w:semiHidden/>
    <w:locked/>
    <w:rsid w:val="00E72D6B"/>
    <w:rPr>
      <w:rFonts w:cs="Times New Roman"/>
      <w:sz w:val="20"/>
      <w:szCs w:val="20"/>
    </w:rPr>
  </w:style>
  <w:style w:type="character" w:styleId="af">
    <w:name w:val="page number"/>
    <w:basedOn w:val="a0"/>
    <w:uiPriority w:val="99"/>
    <w:semiHidden/>
    <w:rsid w:val="00AF1F95"/>
    <w:rPr>
      <w:rFonts w:cs="Times New Roman"/>
    </w:rPr>
  </w:style>
  <w:style w:type="paragraph" w:customStyle="1" w:styleId="dktexjustify">
    <w:name w:val="dktexjustify"/>
    <w:basedOn w:val="a"/>
    <w:uiPriority w:val="99"/>
    <w:rsid w:val="00371EA5"/>
    <w:pPr>
      <w:spacing w:before="100" w:beforeAutospacing="1" w:after="100" w:afterAutospacing="1"/>
      <w:jc w:val="both"/>
    </w:pPr>
    <w:rPr>
      <w:sz w:val="24"/>
      <w:szCs w:val="24"/>
    </w:rPr>
  </w:style>
  <w:style w:type="paragraph" w:customStyle="1" w:styleId="ConsPlusNormal">
    <w:name w:val="ConsPlusNormal"/>
    <w:uiPriority w:val="99"/>
    <w:rsid w:val="00462A9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0">
    <w:name w:val="List Paragraph"/>
    <w:basedOn w:val="a"/>
    <w:uiPriority w:val="99"/>
    <w:qFormat/>
    <w:rsid w:val="00D14AE3"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rsid w:val="00095E16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95E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1F95"/>
    <w:rPr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AF1F95"/>
    <w:pPr>
      <w:keepNext/>
      <w:jc w:val="right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locked/>
    <w:rsid w:val="00E72D6B"/>
    <w:rPr>
      <w:rFonts w:ascii="Calibri" w:hAnsi="Calibri" w:cs="Times New Roman"/>
      <w:b/>
      <w:bCs/>
      <w:sz w:val="28"/>
      <w:szCs w:val="28"/>
    </w:rPr>
  </w:style>
  <w:style w:type="paragraph" w:styleId="a3">
    <w:name w:val="Body Text Indent"/>
    <w:basedOn w:val="a"/>
    <w:link w:val="a4"/>
    <w:uiPriority w:val="99"/>
    <w:semiHidden/>
    <w:rsid w:val="00AF1F95"/>
    <w:pPr>
      <w:spacing w:line="320" w:lineRule="exact"/>
      <w:ind w:firstLine="720"/>
      <w:jc w:val="both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E72D6B"/>
    <w:rPr>
      <w:rFonts w:cs="Times New Roman"/>
      <w:sz w:val="20"/>
      <w:szCs w:val="20"/>
    </w:rPr>
  </w:style>
  <w:style w:type="paragraph" w:customStyle="1" w:styleId="a5">
    <w:name w:val="Кому"/>
    <w:basedOn w:val="a"/>
    <w:uiPriority w:val="99"/>
    <w:rsid w:val="00AF1F95"/>
    <w:rPr>
      <w:rFonts w:ascii="Baltica" w:hAnsi="Baltica"/>
      <w:sz w:val="24"/>
    </w:rPr>
  </w:style>
  <w:style w:type="character" w:styleId="a6">
    <w:name w:val="Hyperlink"/>
    <w:basedOn w:val="a0"/>
    <w:uiPriority w:val="99"/>
    <w:semiHidden/>
    <w:rsid w:val="00AF1F95"/>
    <w:rPr>
      <w:rFonts w:cs="Times New Roman"/>
      <w:color w:val="0000FF"/>
      <w:u w:val="single"/>
    </w:rPr>
  </w:style>
  <w:style w:type="paragraph" w:styleId="a7">
    <w:name w:val="header"/>
    <w:basedOn w:val="a"/>
    <w:link w:val="a8"/>
    <w:uiPriority w:val="99"/>
    <w:semiHidden/>
    <w:rsid w:val="00AF1F95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E72D6B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semiHidden/>
    <w:rsid w:val="00AF1F95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E72D6B"/>
    <w:rPr>
      <w:rFonts w:cs="Times New Roman"/>
      <w:sz w:val="20"/>
      <w:szCs w:val="20"/>
    </w:rPr>
  </w:style>
  <w:style w:type="paragraph" w:styleId="ab">
    <w:name w:val="Title"/>
    <w:basedOn w:val="a"/>
    <w:link w:val="ac"/>
    <w:uiPriority w:val="99"/>
    <w:qFormat/>
    <w:rsid w:val="00AF1F95"/>
    <w:pPr>
      <w:jc w:val="center"/>
    </w:pPr>
    <w:rPr>
      <w:b/>
    </w:rPr>
  </w:style>
  <w:style w:type="character" w:customStyle="1" w:styleId="ac">
    <w:name w:val="Название Знак"/>
    <w:basedOn w:val="a0"/>
    <w:link w:val="ab"/>
    <w:uiPriority w:val="99"/>
    <w:locked/>
    <w:rsid w:val="00E72D6B"/>
    <w:rPr>
      <w:rFonts w:ascii="Cambria" w:hAnsi="Cambria" w:cs="Times New Roman"/>
      <w:b/>
      <w:bCs/>
      <w:kern w:val="28"/>
      <w:sz w:val="32"/>
      <w:szCs w:val="32"/>
    </w:rPr>
  </w:style>
  <w:style w:type="paragraph" w:styleId="2">
    <w:name w:val="Body Text Indent 2"/>
    <w:basedOn w:val="a"/>
    <w:link w:val="20"/>
    <w:uiPriority w:val="99"/>
    <w:semiHidden/>
    <w:rsid w:val="00AF1F95"/>
    <w:pPr>
      <w:ind w:firstLine="485"/>
      <w:jc w:val="both"/>
    </w:pPr>
    <w:rPr>
      <w:b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E72D6B"/>
    <w:rPr>
      <w:rFonts w:cs="Times New Roman"/>
      <w:sz w:val="20"/>
      <w:szCs w:val="20"/>
    </w:rPr>
  </w:style>
  <w:style w:type="paragraph" w:styleId="3">
    <w:name w:val="Body Text Indent 3"/>
    <w:basedOn w:val="a"/>
    <w:link w:val="30"/>
    <w:uiPriority w:val="99"/>
    <w:semiHidden/>
    <w:rsid w:val="00AF1F95"/>
    <w:pPr>
      <w:ind w:firstLine="485"/>
      <w:jc w:val="both"/>
    </w:pPr>
    <w:rPr>
      <w:i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E72D6B"/>
    <w:rPr>
      <w:rFonts w:cs="Times New Roman"/>
      <w:sz w:val="16"/>
      <w:szCs w:val="16"/>
    </w:rPr>
  </w:style>
  <w:style w:type="paragraph" w:styleId="ad">
    <w:name w:val="Body Text"/>
    <w:basedOn w:val="a"/>
    <w:link w:val="ae"/>
    <w:uiPriority w:val="99"/>
    <w:semiHidden/>
    <w:rsid w:val="00AF1F95"/>
    <w:pPr>
      <w:jc w:val="both"/>
    </w:pPr>
  </w:style>
  <w:style w:type="character" w:customStyle="1" w:styleId="ae">
    <w:name w:val="Основной текст Знак"/>
    <w:basedOn w:val="a0"/>
    <w:link w:val="ad"/>
    <w:uiPriority w:val="99"/>
    <w:semiHidden/>
    <w:locked/>
    <w:rsid w:val="00E72D6B"/>
    <w:rPr>
      <w:rFonts w:cs="Times New Roman"/>
      <w:sz w:val="20"/>
      <w:szCs w:val="20"/>
    </w:rPr>
  </w:style>
  <w:style w:type="character" w:styleId="af">
    <w:name w:val="page number"/>
    <w:basedOn w:val="a0"/>
    <w:uiPriority w:val="99"/>
    <w:semiHidden/>
    <w:rsid w:val="00AF1F95"/>
    <w:rPr>
      <w:rFonts w:cs="Times New Roman"/>
    </w:rPr>
  </w:style>
  <w:style w:type="paragraph" w:customStyle="1" w:styleId="dktexjustify">
    <w:name w:val="dktexjustify"/>
    <w:basedOn w:val="a"/>
    <w:uiPriority w:val="99"/>
    <w:rsid w:val="00371EA5"/>
    <w:pPr>
      <w:spacing w:before="100" w:beforeAutospacing="1" w:after="100" w:afterAutospacing="1"/>
      <w:jc w:val="both"/>
    </w:pPr>
    <w:rPr>
      <w:sz w:val="24"/>
      <w:szCs w:val="24"/>
    </w:rPr>
  </w:style>
  <w:style w:type="paragraph" w:customStyle="1" w:styleId="ConsPlusNormal">
    <w:name w:val="ConsPlusNormal"/>
    <w:uiPriority w:val="99"/>
    <w:rsid w:val="00462A9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0">
    <w:name w:val="List Paragraph"/>
    <w:basedOn w:val="a"/>
    <w:uiPriority w:val="99"/>
    <w:qFormat/>
    <w:rsid w:val="00D14AE3"/>
    <w:pPr>
      <w:ind w:left="720"/>
      <w:contextualSpacing/>
    </w:pPr>
  </w:style>
  <w:style w:type="paragraph" w:styleId="af1">
    <w:name w:val="Balloon Text"/>
    <w:basedOn w:val="a"/>
    <w:link w:val="af2"/>
    <w:uiPriority w:val="99"/>
    <w:semiHidden/>
    <w:unhideWhenUsed/>
    <w:rsid w:val="00095E16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095E1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004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040870">
          <w:marLeft w:val="0"/>
          <w:marRight w:val="0"/>
          <w:marTop w:val="50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040869">
              <w:marLeft w:val="3684"/>
              <w:marRight w:val="3684"/>
              <w:marTop w:val="335"/>
              <w:marBottom w:val="33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04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040867">
                      <w:marLeft w:val="0"/>
                      <w:marRight w:val="0"/>
                      <w:marTop w:val="0"/>
                      <w:marBottom w:val="117"/>
                      <w:divBdr>
                        <w:top w:val="single" w:sz="6" w:space="0" w:color="C0C0C0"/>
                        <w:left w:val="single" w:sz="6" w:space="0" w:color="C0C0C0"/>
                        <w:bottom w:val="single" w:sz="6" w:space="0" w:color="C0C0C0"/>
                        <w:right w:val="single" w:sz="6" w:space="0" w:color="C0C0C0"/>
                      </w:divBdr>
                      <w:divsChild>
                        <w:div w:id="1300040871">
                          <w:marLeft w:val="84"/>
                          <w:marRight w:val="84"/>
                          <w:marTop w:val="84"/>
                          <w:marBottom w:val="8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61968-6A31-4488-8FC3-7D326428A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5</Pages>
  <Words>1731</Words>
  <Characters>9873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Are You suprised ?</vt:lpstr>
    </vt:vector>
  </TitlesOfParts>
  <Company>ГлавЭУ</Company>
  <LinksUpToDate>false</LinksUpToDate>
  <CharactersWithSpaces>11581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 You suprised ?</dc:title>
  <dc:subject>JOГO JARDIM x8?! PORRA! DIA 8 VOTA NГO!</dc:subject>
  <dc:creator>VOTA NГO А REGIONALIZAЗГO! SIM AO REFORЗO DO MUNICIPALISMO!</dc:creator>
  <cp:keywords>Birthday</cp:keywords>
  <dc:description>A REGIONALIZAЗГO Й UM ERRO COLOSSAL!</dc:description>
  <cp:lastModifiedBy>User</cp:lastModifiedBy>
  <cp:revision>10</cp:revision>
  <cp:lastPrinted>2019-02-12T03:34:00Z</cp:lastPrinted>
  <dcterms:created xsi:type="dcterms:W3CDTF">2019-02-11T05:47:00Z</dcterms:created>
  <dcterms:modified xsi:type="dcterms:W3CDTF">2019-02-27T10:12:00Z</dcterms:modified>
</cp:coreProperties>
</file>